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9" w:rsidRDefault="00137282" w:rsidP="00695243">
      <w:pPr>
        <w:pStyle w:val="2"/>
      </w:pPr>
      <w:bookmarkStart w:id="0" w:name="_GoBack"/>
      <w:r w:rsidRPr="0013728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173E389E" wp14:editId="490ED4E6">
            <wp:simplePos x="0" y="0"/>
            <wp:positionH relativeFrom="column">
              <wp:posOffset>1047911</wp:posOffset>
            </wp:positionH>
            <wp:positionV relativeFrom="paragraph">
              <wp:posOffset>-1963260</wp:posOffset>
            </wp:positionV>
            <wp:extent cx="7510774" cy="11122975"/>
            <wp:effectExtent l="1809750" t="0" r="1786255" b="0"/>
            <wp:wrapNone/>
            <wp:docPr id="1" name="Рисунок 1" descr="C:\Users\Али\AppData\Local\Packages\5319275A.WhatsAppDesktop_cv1g1gvanyjgm\TempState\8723E329E8889A6FA488C5E2B61942DD\Изображение WhatsApp 2024-06-04 в 12.49.11_5f69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8723E329E8889A6FA488C5E2B61942DD\Изображение WhatsApp 2024-06-04 в 12.49.11_5f69a9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5061" cy="1115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F41A9" w:rsidRDefault="007F41A9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Default="00EE679F" w:rsidP="007F41A9">
      <w:pPr>
        <w:rPr>
          <w:sz w:val="28"/>
          <w:szCs w:val="28"/>
        </w:rPr>
      </w:pPr>
    </w:p>
    <w:p w:rsidR="00EE679F" w:rsidRPr="00913029" w:rsidRDefault="00EE679F" w:rsidP="007F41A9">
      <w:pPr>
        <w:rPr>
          <w:sz w:val="28"/>
          <w:szCs w:val="28"/>
        </w:rPr>
      </w:pPr>
    </w:p>
    <w:p w:rsidR="007F41A9" w:rsidRPr="00913029" w:rsidRDefault="007F41A9" w:rsidP="007F41A9">
      <w:pPr>
        <w:rPr>
          <w:sz w:val="28"/>
          <w:szCs w:val="28"/>
        </w:rPr>
      </w:pPr>
    </w:p>
    <w:p w:rsidR="00913029" w:rsidRDefault="00913029" w:rsidP="007F41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13029" w:rsidRDefault="00913029" w:rsidP="007F41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13029" w:rsidRDefault="00913029" w:rsidP="007F41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13029" w:rsidRDefault="00913029" w:rsidP="007F41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41A9" w:rsidRPr="008734FB" w:rsidRDefault="007F41A9" w:rsidP="007F41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4FB">
        <w:rPr>
          <w:rFonts w:ascii="Times New Roman" w:hAnsi="Times New Roman"/>
          <w:b/>
          <w:sz w:val="28"/>
          <w:szCs w:val="28"/>
        </w:rPr>
        <w:t>План работы с</w:t>
      </w:r>
      <w:r>
        <w:rPr>
          <w:rFonts w:ascii="Times New Roman" w:hAnsi="Times New Roman"/>
          <w:b/>
          <w:sz w:val="28"/>
          <w:szCs w:val="28"/>
        </w:rPr>
        <w:t>оциального педагога на 2023-2024</w:t>
      </w:r>
      <w:r w:rsidRPr="008734F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F41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 адаптация личности ребенка в обществе.</w:t>
      </w:r>
    </w:p>
    <w:p w:rsidR="007F41A9" w:rsidRPr="007F41A9" w:rsidRDefault="007F41A9" w:rsidP="007F41A9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1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старшеклассников мотивации и познавательных интересов к продолжению образования.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правонарушений среди подростков.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Организация целевого досуга учащихся.</w:t>
      </w:r>
    </w:p>
    <w:p w:rsidR="007F41A9" w:rsidRPr="008734FB" w:rsidRDefault="007F41A9" w:rsidP="007F41A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FB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Психолого-педагогическое сопровождение учащихся, имеющих заключение ПМПК.</w:t>
      </w:r>
    </w:p>
    <w:p w:rsidR="007F41A9" w:rsidRDefault="007F41A9" w:rsidP="00695243">
      <w:pPr>
        <w:pStyle w:val="2"/>
      </w:pPr>
    </w:p>
    <w:p w:rsidR="007F41A9" w:rsidRDefault="007F41A9" w:rsidP="00695243">
      <w:pPr>
        <w:pStyle w:val="2"/>
      </w:pPr>
    </w:p>
    <w:p w:rsidR="007F41A9" w:rsidRDefault="007F41A9" w:rsidP="00695243">
      <w:pPr>
        <w:pStyle w:val="2"/>
      </w:pPr>
    </w:p>
    <w:p w:rsidR="007F41A9" w:rsidRDefault="007F41A9" w:rsidP="007F41A9"/>
    <w:p w:rsidR="007F41A9" w:rsidRDefault="007F41A9" w:rsidP="007F41A9"/>
    <w:p w:rsidR="007F41A9" w:rsidRDefault="007F41A9" w:rsidP="007F41A9"/>
    <w:p w:rsidR="007F41A9" w:rsidRDefault="007F41A9" w:rsidP="007F41A9"/>
    <w:p w:rsidR="007F41A9" w:rsidRDefault="007F41A9" w:rsidP="007F41A9"/>
    <w:p w:rsidR="007F41A9" w:rsidRDefault="007F41A9" w:rsidP="007F41A9"/>
    <w:p w:rsidR="007F41A9" w:rsidRPr="007F41A9" w:rsidRDefault="007F41A9" w:rsidP="007F41A9"/>
    <w:p w:rsidR="00F272B2" w:rsidRDefault="00F272B2" w:rsidP="007F41A9">
      <w:pPr>
        <w:pStyle w:val="2"/>
      </w:pPr>
    </w:p>
    <w:p w:rsidR="007F41A9" w:rsidRDefault="007F41A9" w:rsidP="007F41A9"/>
    <w:p w:rsidR="007F41A9" w:rsidRPr="007F41A9" w:rsidRDefault="007F41A9" w:rsidP="007F41A9"/>
    <w:p w:rsidR="007F41A9" w:rsidRDefault="007F41A9" w:rsidP="007F41A9"/>
    <w:p w:rsidR="00913029" w:rsidRDefault="00913029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31" w:rsidRPr="003E4C1C" w:rsidRDefault="00436D90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C">
        <w:rPr>
          <w:rFonts w:ascii="Times New Roman" w:hAnsi="Times New Roman" w:cs="Times New Roman"/>
          <w:b/>
          <w:sz w:val="28"/>
          <w:szCs w:val="28"/>
        </w:rPr>
        <w:t>План раб</w:t>
      </w:r>
      <w:r w:rsidR="00380ECA">
        <w:rPr>
          <w:rFonts w:ascii="Times New Roman" w:hAnsi="Times New Roman" w:cs="Times New Roman"/>
          <w:b/>
          <w:sz w:val="28"/>
          <w:szCs w:val="28"/>
        </w:rPr>
        <w:t>оты социального педагога на 2023-2024</w:t>
      </w:r>
      <w:r w:rsidRPr="003E4C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863" w:type="dxa"/>
        <w:tblLook w:val="04A0" w:firstRow="1" w:lastRow="0" w:firstColumn="1" w:lastColumn="0" w:noHBand="0" w:noVBand="1"/>
      </w:tblPr>
      <w:tblGrid>
        <w:gridCol w:w="704"/>
        <w:gridCol w:w="6350"/>
        <w:gridCol w:w="1985"/>
        <w:gridCol w:w="283"/>
        <w:gridCol w:w="2629"/>
        <w:gridCol w:w="2912"/>
      </w:tblGrid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50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912" w:type="dxa"/>
            <w:gridSpan w:val="2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12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социальной паспортизации классов, школы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C36AF5" w:rsidRDefault="00C36AF5" w:rsidP="00C36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 данных по классам  для социального паспорта</w:t>
            </w:r>
          </w:p>
          <w:p w:rsidR="00436D90" w:rsidRPr="0041203D" w:rsidRDefault="00436D90" w:rsidP="00C36AF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6D90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12" w:type="dxa"/>
          </w:tcPr>
          <w:p w:rsidR="00C36AF5" w:rsidRDefault="00C36AF5" w:rsidP="00C3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детей, семей</w:t>
            </w:r>
          </w:p>
          <w:p w:rsidR="00436D90" w:rsidRPr="0041203D" w:rsidRDefault="00436D90" w:rsidP="0041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C36AF5" w:rsidRPr="0041203D" w:rsidRDefault="00C36AF5" w:rsidP="00C36AF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картот</w:t>
            </w:r>
            <w:r w:rsidR="00393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еки </w:t>
            </w:r>
            <w:r w:rsidR="00913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«Социальный паспорт класса» 1-9</w:t>
            </w:r>
            <w:r w:rsidR="00393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C36AF5" w:rsidRPr="00C36AF5" w:rsidRDefault="00C36AF5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22139" w:rsidRPr="0041203D" w:rsidRDefault="00F372DF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912" w:type="dxa"/>
          </w:tcPr>
          <w:p w:rsidR="00C36AF5" w:rsidRPr="0041203D" w:rsidRDefault="00C36AF5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Социальные паспорта классов</w:t>
            </w:r>
          </w:p>
        </w:tc>
      </w:tr>
      <w:tr w:rsidR="00393676" w:rsidRPr="0041203D" w:rsidTr="00E27A7A">
        <w:tc>
          <w:tcPr>
            <w:tcW w:w="704" w:type="dxa"/>
          </w:tcPr>
          <w:p w:rsidR="00393676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393676" w:rsidRPr="0041203D" w:rsidRDefault="00913029" w:rsidP="00C36AF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об учащихся 1-9</w:t>
            </w:r>
            <w:r w:rsidR="00393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985" w:type="dxa"/>
          </w:tcPr>
          <w:p w:rsidR="00393676" w:rsidRPr="0041203D" w:rsidRDefault="00393676" w:rsidP="003936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393676" w:rsidRDefault="00393676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393676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393676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нструктаж классных руководителей по представлению данных о  детях и семьях группы   социального риска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 социального паспорта школы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032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39367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Дифференциация семей на типы. Корректировка банка данных и составление списка детей по социальному статусу:  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Неполных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Малообеспеченных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Неблагополучных семей</w:t>
            </w:r>
          </w:p>
          <w:p w:rsidR="00822139" w:rsidRPr="00F272B2" w:rsidRDefault="00822139" w:rsidP="006F27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Детей, оставшихся без попечения родителей, сирот;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охране прав детства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детей, оставшихся без попечения родителей;  детей,  находящихся в социально-опасном положении. Составление списков.Организация правовой помощи.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классный руководитель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проблемных детей. Корректировка базы данных на трудных учащихся, состоящих на профилактическом учете в ПДН и внутришкольном контроле Организация педагогической помощи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</w:t>
            </w:r>
            <w:r w:rsidR="005B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психолог, классный руководите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детей девиантного поведения в полезную и внеурочную работу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питанием учащихся из социально-незащищенных категорий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Ежемесячный отчет, составление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Участие в акциях «Забота», «Дорога в школу».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D90" w:rsidRPr="0041203D" w:rsidRDefault="00436D90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F3313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в</w:t>
            </w:r>
            <w:r w:rsidR="00032A39">
              <w:rPr>
                <w:rFonts w:ascii="Times New Roman" w:hAnsi="Times New Roman" w:cs="Times New Roman"/>
                <w:sz w:val="24"/>
                <w:szCs w:val="24"/>
              </w:rPr>
              <w:t xml:space="preserve"> соц.сетях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отчёт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7274E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отдыха  школьников  в летний период</w:t>
            </w:r>
          </w:p>
        </w:tc>
        <w:tc>
          <w:tcPr>
            <w:tcW w:w="1985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шк.сайте</w:t>
            </w:r>
            <w:proofErr w:type="spellEnd"/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по запросам РОО, администрации школы, классных руководителей на родительских собраниях, МО, педаго</w:t>
            </w:r>
            <w:r w:rsidR="00727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гических советах.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шк.сайте</w:t>
            </w:r>
            <w:proofErr w:type="spellEnd"/>
            <w:r w:rsidR="005B68F3">
              <w:rPr>
                <w:rFonts w:ascii="Times New Roman" w:hAnsi="Times New Roman" w:cs="Times New Roman"/>
                <w:sz w:val="24"/>
                <w:szCs w:val="24"/>
              </w:rPr>
              <w:t>, протокол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заседании Совета по профилактике правонарушений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</w:t>
            </w:r>
            <w:r w:rsidR="005B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психолог,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7274E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поведения и посещения уроков учащимися, состоящими на разных видах учета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7274E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по взаимодействию с педагогическим коллективом и взаимодействию с внешними организациями (отдел по</w:t>
            </w:r>
            <w:r w:rsidR="009E1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E27A7A" w:rsidRPr="0041203D" w:rsidRDefault="00E27A7A" w:rsidP="00E27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работе МО классных руководителей, подготовить выступления:</w:t>
            </w:r>
          </w:p>
          <w:p w:rsidR="00436D90" w:rsidRPr="007274E6" w:rsidRDefault="00D0349E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на ВШУ по приказу №61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МО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отчетной документации по запросам администрации школы, РОО, КДН, РОП, прокуратуры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запросу</w:t>
            </w:r>
          </w:p>
        </w:tc>
        <w:tc>
          <w:tcPr>
            <w:tcW w:w="2912" w:type="dxa"/>
            <w:gridSpan w:val="2"/>
          </w:tcPr>
          <w:p w:rsidR="00436D90" w:rsidRPr="0041203D" w:rsidRDefault="005B68F3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профилактики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F272B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заседаний СП.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 совместно с РОП, ПДН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  <w:r w:rsidR="005B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классный руководитель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5B68F3" w:rsidRDefault="00661A24" w:rsidP="006F2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A24">
              <w:rPr>
                <w:rFonts w:ascii="Times New Roman" w:hAnsi="Times New Roman" w:cs="Times New Roman"/>
                <w:sz w:val="24"/>
                <w:szCs w:val="24"/>
              </w:rPr>
              <w:t>«Своя игра!»</w:t>
            </w:r>
            <w:r w:rsidR="0091302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(профилактика правонарушений)</w:t>
            </w:r>
          </w:p>
        </w:tc>
        <w:tc>
          <w:tcPr>
            <w:tcW w:w="1985" w:type="dxa"/>
          </w:tcPr>
          <w:p w:rsidR="00661A24" w:rsidRDefault="00661A24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BE3A0C" w:rsidRPr="00661A24" w:rsidRDefault="00661A24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36D90" w:rsidRPr="005B68F3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gridSpan w:val="2"/>
          </w:tcPr>
          <w:p w:rsidR="00436D90" w:rsidRPr="005B68F3" w:rsidRDefault="00661A24" w:rsidP="006F2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912" w:type="dxa"/>
          </w:tcPr>
          <w:p w:rsidR="00436D90" w:rsidRPr="0041203D" w:rsidRDefault="00661A24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мероприятия, справка</w:t>
            </w: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054500" w:rsidRPr="00547DCA" w:rsidRDefault="00054500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уроков.  Выявление трудностей в работе классных руководителей с учащимися и их родителями. 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1985" w:type="dxa"/>
          </w:tcPr>
          <w:p w:rsidR="00054500" w:rsidRPr="00547DCA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547DCA" w:rsidRDefault="00054500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547DCA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05450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наблюдений уроков </w:t>
            </w: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50" w:type="dxa"/>
          </w:tcPr>
          <w:p w:rsidR="00054500" w:rsidRPr="00547DCA" w:rsidRDefault="00054500" w:rsidP="000545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</w:rPr>
              <w:t>Осуществление   связи с  Органом  опеки и попечительства,  ПДН по вопросам охраны прав детства</w:t>
            </w:r>
          </w:p>
        </w:tc>
        <w:tc>
          <w:tcPr>
            <w:tcW w:w="1985" w:type="dxa"/>
          </w:tcPr>
          <w:p w:rsidR="00054500" w:rsidRPr="00547DCA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547DCA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547DCA" w:rsidRDefault="00547DCA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054500" w:rsidRPr="0041203D" w:rsidRDefault="00CC00DE" w:rsidP="00CC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документация, рапорт, приказ, решения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547DCA" w:rsidRDefault="00436D90" w:rsidP="006F27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7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родителями (семьей) обучающихся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классных руководителей. Посещение семей, находящихся на административном контроле. </w:t>
            </w:r>
          </w:p>
        </w:tc>
        <w:tc>
          <w:tcPr>
            <w:tcW w:w="1985" w:type="dxa"/>
          </w:tcPr>
          <w:p w:rsidR="00BE3A0C" w:rsidRPr="00547DCA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547DCA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 w:rsidRPr="00547D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7DCA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BE3A0C" w:rsidRPr="00547DCA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с родителями:</w:t>
            </w:r>
          </w:p>
          <w:p w:rsidR="00BE3A0C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 обязанностях по воспитанию и содержанию детей,</w:t>
            </w:r>
          </w:p>
          <w:p w:rsidR="00BE3A0C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взаимоотношениях в семье,</w:t>
            </w:r>
          </w:p>
          <w:p w:rsidR="00BE3A0C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бытовых условиях и их роли в воспитании и обучения</w:t>
            </w:r>
          </w:p>
          <w:p w:rsidR="00436D90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-Анкетирование. Корректировка </w:t>
            </w:r>
            <w:r w:rsidRPr="00547DCA">
              <w:rPr>
                <w:rFonts w:ascii="Times New Roman" w:hAnsi="Times New Roman" w:cs="Times New Roman"/>
                <w:sz w:val="24"/>
                <w:szCs w:val="24"/>
              </w:rPr>
              <w:t>банка данных социально-незащищенных семей, а также семей  «группы риска»</w:t>
            </w:r>
          </w:p>
        </w:tc>
        <w:tc>
          <w:tcPr>
            <w:tcW w:w="1985" w:type="dxa"/>
          </w:tcPr>
          <w:p w:rsidR="00BE3A0C" w:rsidRPr="00547DCA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547DCA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912" w:type="dxa"/>
          </w:tcPr>
          <w:p w:rsidR="00436D90" w:rsidRPr="0041203D" w:rsidRDefault="006B6B3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ЖБУ,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рейдов в семьи, находящиеся в социально-опасном положении</w:t>
            </w:r>
          </w:p>
        </w:tc>
        <w:tc>
          <w:tcPr>
            <w:tcW w:w="1985" w:type="dxa"/>
          </w:tcPr>
          <w:p w:rsidR="00BE3A0C" w:rsidRPr="00547DCA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547DCA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E3A0C" w:rsidRPr="00547DCA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  <w:r w:rsid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</w:p>
          <w:p w:rsidR="00436D90" w:rsidRPr="00547DCA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985" w:type="dxa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547DCA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дети которых состоят на различных видах учета</w:t>
            </w:r>
          </w:p>
        </w:tc>
        <w:tc>
          <w:tcPr>
            <w:tcW w:w="1985" w:type="dxa"/>
          </w:tcPr>
          <w:p w:rsidR="00436D90" w:rsidRPr="00547DCA" w:rsidRDefault="009553AB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547DCA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B362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</w:t>
            </w:r>
            <w:r w:rsidR="00B362AF"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-аналитическая деятельность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AD4EC8" w:rsidRPr="00D0349E" w:rsidRDefault="004F233D" w:rsidP="00AD4E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4EC8" w:rsidRPr="00D0349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  учащихся (1, 5 классов) </w:t>
            </w:r>
          </w:p>
          <w:p w:rsidR="00436D90" w:rsidRPr="00D0349E" w:rsidRDefault="00436D90" w:rsidP="00AD4E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D4EC8" w:rsidRDefault="00AD4EC8" w:rsidP="00AD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36D90" w:rsidRPr="0041203D" w:rsidRDefault="004F23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Социальный педагог</w:t>
            </w:r>
          </w:p>
        </w:tc>
        <w:tc>
          <w:tcPr>
            <w:tcW w:w="2912" w:type="dxa"/>
          </w:tcPr>
          <w:p w:rsidR="00436D90" w:rsidRPr="0041203D" w:rsidRDefault="00AD4EC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AD4EC8" w:rsidRPr="00D0349E" w:rsidRDefault="00AD4EC8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социального  статуса ребенка. Методика «Рисунок класса» (1-4 классы)</w:t>
            </w:r>
          </w:p>
        </w:tc>
        <w:tc>
          <w:tcPr>
            <w:tcW w:w="2268" w:type="dxa"/>
            <w:gridSpan w:val="2"/>
          </w:tcPr>
          <w:p w:rsidR="00AD4EC8" w:rsidRPr="0041203D" w:rsidRDefault="00AD4EC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D0349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D4EC8" w:rsidRPr="0041203D" w:rsidTr="001D56FD">
        <w:tc>
          <w:tcPr>
            <w:tcW w:w="704" w:type="dxa"/>
          </w:tcPr>
          <w:p w:rsidR="00AD4EC8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AD4EC8" w:rsidRPr="00D0349E" w:rsidRDefault="00AD4EC8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степени информированности по во</w:t>
            </w:r>
            <w:r w:rsidR="00913029">
              <w:rPr>
                <w:rFonts w:ascii="Times New Roman" w:hAnsi="Times New Roman" w:cs="Times New Roman"/>
                <w:sz w:val="24"/>
                <w:szCs w:val="24"/>
              </w:rPr>
              <w:t>просам ВИЧ/СПИДа (педагоги, 7-9</w:t>
            </w: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268" w:type="dxa"/>
            <w:gridSpan w:val="2"/>
          </w:tcPr>
          <w:p w:rsidR="00AD4EC8" w:rsidRPr="0041203D" w:rsidRDefault="00AD4EC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29" w:type="dxa"/>
          </w:tcPr>
          <w:p w:rsidR="00AD4EC8" w:rsidRPr="0041203D" w:rsidRDefault="00AD4EC8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912" w:type="dxa"/>
          </w:tcPr>
          <w:p w:rsidR="00AD4EC8" w:rsidRDefault="00D0349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D0349E" w:rsidRDefault="00EE5C02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>Анкета, по выявлению вымогательства в школе. (2-6 классы)</w:t>
            </w:r>
          </w:p>
        </w:tc>
        <w:tc>
          <w:tcPr>
            <w:tcW w:w="2268" w:type="dxa"/>
            <w:gridSpan w:val="2"/>
          </w:tcPr>
          <w:p w:rsidR="00436D90" w:rsidRPr="00C36AF5" w:rsidRDefault="00EE5C02" w:rsidP="006F2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</w:t>
            </w:r>
            <w:r w:rsidR="00C36AF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9" w:type="dxa"/>
          </w:tcPr>
          <w:p w:rsidR="00436D90" w:rsidRPr="0041203D" w:rsidRDefault="00EE5C0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D0349E" w:rsidRDefault="00EE5C02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>Анкета, по выявлен</w:t>
            </w:r>
            <w:r w:rsidR="00913029">
              <w:rPr>
                <w:rFonts w:ascii="Times New Roman" w:hAnsi="Times New Roman" w:cs="Times New Roman"/>
                <w:sz w:val="24"/>
                <w:szCs w:val="24"/>
              </w:rPr>
              <w:t>ию вымогательства в школе. (7-9</w:t>
            </w: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268" w:type="dxa"/>
            <w:gridSpan w:val="2"/>
          </w:tcPr>
          <w:p w:rsidR="00436D90" w:rsidRPr="00C36AF5" w:rsidRDefault="00EE5C02" w:rsidP="006F2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</w:t>
            </w:r>
            <w:r w:rsidR="00C36AF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9" w:type="dxa"/>
          </w:tcPr>
          <w:p w:rsidR="00436D90" w:rsidRPr="0041203D" w:rsidRDefault="00EE5C0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912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D0349E" w:rsidRDefault="00EE5C02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>Анкета «Отношение к</w:t>
            </w:r>
            <w:r w:rsidR="00913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029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="0091302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веществам» (9 </w:t>
            </w:r>
            <w:r w:rsidRPr="00D0349E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2268" w:type="dxa"/>
            <w:gridSpan w:val="2"/>
          </w:tcPr>
          <w:p w:rsidR="00436D90" w:rsidRPr="00C36AF5" w:rsidRDefault="00EE5C02" w:rsidP="006F2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</w:t>
            </w:r>
            <w:r w:rsidR="00C36AF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C3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9" w:type="dxa"/>
          </w:tcPr>
          <w:p w:rsidR="00436D90" w:rsidRPr="0041203D" w:rsidRDefault="00EE5C0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912" w:type="dxa"/>
          </w:tcPr>
          <w:p w:rsidR="00436D90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6FD" w:rsidRPr="0041203D" w:rsidTr="001D56FD">
        <w:tc>
          <w:tcPr>
            <w:tcW w:w="704" w:type="dxa"/>
          </w:tcPr>
          <w:p w:rsidR="001D56FD" w:rsidRPr="0041203D" w:rsidRDefault="0091302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1D56FD" w:rsidRPr="00D0349E" w:rsidRDefault="001D56FD" w:rsidP="001D56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социального педагога</w:t>
            </w:r>
          </w:p>
        </w:tc>
        <w:tc>
          <w:tcPr>
            <w:tcW w:w="2268" w:type="dxa"/>
            <w:gridSpan w:val="2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1D56FD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(отчет)</w:t>
            </w:r>
          </w:p>
        </w:tc>
      </w:tr>
    </w:tbl>
    <w:p w:rsidR="006B6B38" w:rsidRDefault="006B6B38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90" w:rsidRPr="006B6B38" w:rsidRDefault="00913029" w:rsidP="006B6B38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Соц.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Н.В.______</w:t>
      </w:r>
    </w:p>
    <w:sectPr w:rsidR="00436D90" w:rsidRPr="006B6B38" w:rsidSect="003E4C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53DDE"/>
    <w:multiLevelType w:val="hybridMultilevel"/>
    <w:tmpl w:val="7E9203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7A6F"/>
    <w:multiLevelType w:val="hybridMultilevel"/>
    <w:tmpl w:val="A5C06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F5955"/>
    <w:multiLevelType w:val="hybridMultilevel"/>
    <w:tmpl w:val="BAC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CEE"/>
    <w:rsid w:val="000212CA"/>
    <w:rsid w:val="00032A39"/>
    <w:rsid w:val="00054500"/>
    <w:rsid w:val="00137282"/>
    <w:rsid w:val="00183D9E"/>
    <w:rsid w:val="001D56FD"/>
    <w:rsid w:val="0031356D"/>
    <w:rsid w:val="00380ECA"/>
    <w:rsid w:val="00393676"/>
    <w:rsid w:val="003B5381"/>
    <w:rsid w:val="003E4C1C"/>
    <w:rsid w:val="0041203D"/>
    <w:rsid w:val="00436D90"/>
    <w:rsid w:val="00451E7E"/>
    <w:rsid w:val="004D236D"/>
    <w:rsid w:val="004E2696"/>
    <w:rsid w:val="004E4DBC"/>
    <w:rsid w:val="004F233D"/>
    <w:rsid w:val="005113B5"/>
    <w:rsid w:val="00547DCA"/>
    <w:rsid w:val="005B68F3"/>
    <w:rsid w:val="00661A24"/>
    <w:rsid w:val="00695243"/>
    <w:rsid w:val="006B6B38"/>
    <w:rsid w:val="007274E6"/>
    <w:rsid w:val="00754D89"/>
    <w:rsid w:val="00775C34"/>
    <w:rsid w:val="007D5371"/>
    <w:rsid w:val="007F41A9"/>
    <w:rsid w:val="007F6E4A"/>
    <w:rsid w:val="007F7554"/>
    <w:rsid w:val="00822139"/>
    <w:rsid w:val="00873E09"/>
    <w:rsid w:val="00913029"/>
    <w:rsid w:val="009553AB"/>
    <w:rsid w:val="009D582E"/>
    <w:rsid w:val="009E144F"/>
    <w:rsid w:val="00A13246"/>
    <w:rsid w:val="00A64309"/>
    <w:rsid w:val="00AD4EC8"/>
    <w:rsid w:val="00AF511F"/>
    <w:rsid w:val="00AF74C7"/>
    <w:rsid w:val="00B362AF"/>
    <w:rsid w:val="00BD2D31"/>
    <w:rsid w:val="00BE2FD1"/>
    <w:rsid w:val="00BE3A0C"/>
    <w:rsid w:val="00C36AF5"/>
    <w:rsid w:val="00CB66CA"/>
    <w:rsid w:val="00CC00DE"/>
    <w:rsid w:val="00D0349E"/>
    <w:rsid w:val="00DB2C95"/>
    <w:rsid w:val="00DB3CEE"/>
    <w:rsid w:val="00DD35E4"/>
    <w:rsid w:val="00E2795B"/>
    <w:rsid w:val="00E27A7A"/>
    <w:rsid w:val="00EE5C02"/>
    <w:rsid w:val="00EE679F"/>
    <w:rsid w:val="00F0443F"/>
    <w:rsid w:val="00F272B2"/>
    <w:rsid w:val="00F33132"/>
    <w:rsid w:val="00F372DF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B4E01-FD57-4FF3-8A78-2F668014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54"/>
  </w:style>
  <w:style w:type="paragraph" w:styleId="2">
    <w:name w:val="heading 2"/>
    <w:basedOn w:val="a"/>
    <w:next w:val="a"/>
    <w:link w:val="20"/>
    <w:uiPriority w:val="9"/>
    <w:unhideWhenUsed/>
    <w:qFormat/>
    <w:rsid w:val="00695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3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52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41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C6F0-43C9-45F4-9B5D-EB9E9DA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4</cp:revision>
  <cp:lastPrinted>2022-09-02T17:55:00Z</cp:lastPrinted>
  <dcterms:created xsi:type="dcterms:W3CDTF">2024-06-04T07:41:00Z</dcterms:created>
  <dcterms:modified xsi:type="dcterms:W3CDTF">2024-06-04T07:51:00Z</dcterms:modified>
</cp:coreProperties>
</file>